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Alice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Delivery Driver with over 5 years of experience in managing delivery routes and ensuring customer satisfaction. Proven ability to handle high-pressure situations while maintaining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Delivery Driver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Shipping Co.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delivery routes for a fleet of 10 vehicles, reducing fuel costs by 15% through effective route planning.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Achieved a 95% on-time delivery rate while handling over 200 deliveries per week.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Assistant Dispatcher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2016 – Feb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Quick Transport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logistics and schedules for a team of 15 drivers, improving operational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new drivers on company policies and best practices, enhancing team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Logistics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2015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CDL (Commercial Driver's License) – State of Illinois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alice.smith@example.com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Route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Fleet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Load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Efficiency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Proficiency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Alice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alice.smith@example.com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